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第３号様式</w:t>
      </w:r>
    </w:p>
    <w:p>
      <w:pPr>
        <w:pStyle w:val="0"/>
        <w:jc w:val="center"/>
        <w:rPr>
          <w:rFonts w:hint="eastAsia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入　　札　　書</w:t>
      </w:r>
    </w:p>
    <w:p>
      <w:pPr>
        <w:pStyle w:val="0"/>
        <w:rPr>
          <w:rFonts w:hint="eastAsia"/>
          <w:sz w:val="32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adjustRightInd w:val="0"/>
        <w:snapToGrid w:val="0"/>
        <w:spacing w:line="240" w:lineRule="atLeast"/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>入札金額　　</w:t>
      </w:r>
      <w:r>
        <w:rPr>
          <w:rFonts w:hint="eastAsia"/>
          <w:sz w:val="28"/>
          <w:u w:val="single"/>
        </w:rPr>
        <w:t>金　　　　　　　　　　　　　　　　　</w:t>
      </w:r>
      <w:r>
        <w:rPr>
          <w:rFonts w:hint="eastAsia"/>
          <w:sz w:val="28"/>
        </w:rPr>
        <w:t>円</w:t>
      </w:r>
    </w:p>
    <w:p>
      <w:pPr>
        <w:pStyle w:val="0"/>
        <w:adjustRightInd w:val="0"/>
        <w:snapToGrid w:val="0"/>
        <w:spacing w:before="73" w:beforeLines="25" w:beforeAutospacing="0" w:line="240" w:lineRule="atLeast"/>
        <w:ind w:firstLine="2520" w:firstLineChars="900"/>
        <w:rPr>
          <w:rFonts w:hint="eastAsia"/>
          <w:sz w:val="24"/>
        </w:rPr>
      </w:pPr>
      <w:r>
        <w:rPr>
          <w:rFonts w:hint="eastAsia"/>
          <w:sz w:val="28"/>
        </w:rPr>
        <w:t>　　　　　　</w:t>
      </w:r>
      <w:r>
        <w:rPr>
          <w:rFonts w:hint="eastAsia"/>
          <w:sz w:val="24"/>
        </w:rPr>
        <w:t>（消費税及び地方消費税別途）</w:t>
      </w:r>
    </w:p>
    <w:p>
      <w:pPr>
        <w:pStyle w:val="0"/>
        <w:ind w:firstLine="560" w:firstLineChars="200"/>
        <w:rPr>
          <w:rFonts w:hint="eastAsia"/>
          <w:sz w:val="28"/>
        </w:rPr>
      </w:pPr>
    </w:p>
    <w:p>
      <w:pPr>
        <w:pStyle w:val="0"/>
        <w:ind w:firstLine="600" w:firstLineChars="200"/>
        <w:rPr>
          <w:rFonts w:hint="eastAsia"/>
          <w:sz w:val="24"/>
        </w:rPr>
      </w:pPr>
      <w:r>
        <w:rPr>
          <w:rFonts w:hint="eastAsia"/>
          <w:spacing w:val="10"/>
          <w:sz w:val="28"/>
        </w:rPr>
        <w:t>業</w:t>
      </w:r>
      <w:r>
        <w:rPr>
          <w:rFonts w:hint="eastAsia"/>
          <w:spacing w:val="10"/>
          <w:sz w:val="28"/>
        </w:rPr>
        <w:t xml:space="preserve"> </w:t>
      </w:r>
      <w:r>
        <w:rPr>
          <w:rFonts w:hint="eastAsia"/>
          <w:spacing w:val="10"/>
          <w:sz w:val="28"/>
        </w:rPr>
        <w:t>務</w:t>
      </w:r>
      <w:r>
        <w:rPr>
          <w:rFonts w:hint="eastAsia"/>
          <w:spacing w:val="10"/>
          <w:sz w:val="28"/>
        </w:rPr>
        <w:t xml:space="preserve"> </w:t>
      </w:r>
      <w:r>
        <w:rPr>
          <w:rFonts w:hint="eastAsia"/>
          <w:spacing w:val="10"/>
          <w:sz w:val="28"/>
        </w:rPr>
        <w:t>名</w:t>
      </w:r>
      <w:r>
        <w:rPr>
          <w:rFonts w:hint="eastAsia"/>
          <w:sz w:val="24"/>
        </w:rPr>
        <w:t>　　</w:t>
      </w:r>
      <w:r>
        <w:rPr>
          <w:rFonts w:hint="eastAsia"/>
          <w:sz w:val="24"/>
          <w:u w:val="single"/>
        </w:rPr>
        <w:t>　新下関市場側溝清掃・収集運搬業務　</w:t>
      </w:r>
    </w:p>
    <w:p>
      <w:pPr>
        <w:pStyle w:val="0"/>
        <w:rPr>
          <w:rFonts w:hint="eastAsia"/>
          <w:sz w:val="28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上記の業務について、仕様書及び関係書類を承諾の上、入札します。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下関市長　様</w:t>
      </w:r>
    </w:p>
    <w:p>
      <w:pPr>
        <w:pStyle w:val="0"/>
        <w:ind w:firstLine="5760" w:firstLineChars="2400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firstLine="1920" w:firstLineChars="800"/>
        <w:rPr>
          <w:rFonts w:hint="eastAsia"/>
          <w:sz w:val="24"/>
        </w:rPr>
      </w:pPr>
    </w:p>
    <w:p>
      <w:pPr>
        <w:pStyle w:val="0"/>
        <w:snapToGrid w:val="0"/>
        <w:spacing w:line="240" w:lineRule="atLeast"/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>入札者　　</w:t>
      </w:r>
      <w:r>
        <w:rPr>
          <w:rFonts w:hint="eastAsia"/>
          <w:kern w:val="0"/>
          <w:sz w:val="24"/>
        </w:rPr>
        <w:t>所在地</w:t>
      </w:r>
    </w:p>
    <w:p>
      <w:pPr>
        <w:pStyle w:val="0"/>
        <w:snapToGrid w:val="0"/>
        <w:spacing w:before="147" w:beforeLines="50" w:beforeAutospacing="0" w:line="240" w:lineRule="atLeast"/>
        <w:ind w:firstLine="3120" w:firstLineChars="13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snapToGrid w:val="0"/>
        <w:spacing w:before="147" w:beforeLines="50" w:beforeAutospacing="0" w:line="240" w:lineRule="atLeast"/>
        <w:ind w:firstLine="3120" w:firstLineChars="13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代表者氏名　　　　　　　　　　　　　　　　印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>上記代理人</w:t>
      </w:r>
    </w:p>
    <w:p>
      <w:pPr>
        <w:pStyle w:val="0"/>
        <w:ind w:firstLine="3120" w:firstLineChars="1300"/>
        <w:rPr>
          <w:rFonts w:hint="eastAsia"/>
          <w:sz w:val="24"/>
        </w:rPr>
      </w:pPr>
      <w:r>
        <w:rPr>
          <w:rFonts w:hint="eastAsia"/>
          <w:sz w:val="24"/>
        </w:rPr>
        <w:t>氏　名　　　　　　　　　　　　　　　　　　印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（注）用紙の寸法は、日本産業規格Ａ列４とする。</w:t>
      </w:r>
    </w:p>
    <w:sectPr>
      <w:footerReference r:id="rId5" w:type="even"/>
      <w:type w:val="continuous"/>
      <w:pgSz w:w="11906" w:h="16838"/>
      <w:pgMar w:top="1418" w:right="1418" w:bottom="1418" w:left="1701" w:header="720" w:footer="720" w:gutter="0"/>
      <w:cols w:space="720"/>
      <w:noEndnote w:val="1"/>
      <w:textDirection w:val="lrTb"/>
      <w:docGrid w:type="lines" w:linePitch="304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4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mirrorMargins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137</Characters>
  <Application>JUST Note</Application>
  <Lines>30</Lines>
  <Paragraphs>14</Paragraphs>
  <CharactersWithSpaces>216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下　関　市　工　事　請　負　競　争　契　約　入　札　心　得</dc:title>
  <dc:creator>koujikeiyaku2</dc:creator>
  <cp:lastModifiedBy>山中　敦</cp:lastModifiedBy>
  <cp:lastPrinted>2020-06-04T01:17:00Z</cp:lastPrinted>
  <dcterms:created xsi:type="dcterms:W3CDTF">2016-06-14T05:57:00Z</dcterms:created>
  <dcterms:modified xsi:type="dcterms:W3CDTF">2024-11-19T04:51:55Z</dcterms:modified>
  <cp:revision>15</cp:revision>
</cp:coreProperties>
</file>